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4A4B6" id="Group 22" o:spid="_x0000_s1026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4D12" id="Group 16" o:spid="_x0000_s1026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A2DA" id="Line 15" o:spid="_x0000_s1026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9213" id="Line 14" o:spid="_x0000_s1026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6D7B2F47" w:rsidR="00B31387" w:rsidRPr="007D414E" w:rsidRDefault="00500B21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August 26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 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11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6D7B2F47" w:rsidR="00B31387" w:rsidRPr="007D414E" w:rsidRDefault="00500B21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August 26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sz w:val="30"/>
                          <w:szCs w:val="30"/>
                        </w:rPr>
                        <w:t>4</w:t>
                      </w:r>
                      <w:r w:rsidR="00B47F9D">
                        <w:rPr>
                          <w:sz w:val="30"/>
                          <w:szCs w:val="30"/>
                        </w:rPr>
                        <w:t>,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 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0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caring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9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8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72FBAB40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 xml:space="preserve">Mrs. </w:t>
                            </w:r>
                            <w:r w:rsidR="00500B21">
                              <w:t>Barlaug</w:t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71E3E366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>M</w:t>
                            </w:r>
                            <w:r w:rsidR="00CE5601">
                              <w:t xml:space="preserve">rs. </w:t>
                            </w:r>
                            <w:r w:rsidR="00500B21">
                              <w:t>Barlaug</w:t>
                            </w:r>
                          </w:p>
                          <w:p w14:paraId="57592C43" w14:textId="77777777" w:rsidR="00A47457" w:rsidRDefault="00A47457" w:rsidP="002D37A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F5A67A9" w14:textId="22B814D0" w:rsidR="009C4BEF" w:rsidRDefault="009C4BEF" w:rsidP="002D37A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Members</w:t>
                            </w:r>
                          </w:p>
                          <w:p w14:paraId="17CEF9E8" w14:textId="77EE8983" w:rsidR="009C4BEF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Chair/Vice</w:t>
                            </w:r>
                          </w:p>
                          <w:p w14:paraId="6190D78D" w14:textId="1451B9D8" w:rsidR="00F11E69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Voting Members</w:t>
                            </w:r>
                          </w:p>
                          <w:p w14:paraId="534AF0D4" w14:textId="24D8A55D" w:rsidR="00B4139A" w:rsidRDefault="00B4139A" w:rsidP="00B4139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By-Laws</w:t>
                            </w:r>
                          </w:p>
                          <w:p w14:paraId="18236638" w14:textId="77777777" w:rsidR="000E55FF" w:rsidRDefault="000E55FF" w:rsidP="007B39F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1153B53" w14:textId="69EE2E95" w:rsidR="00886FB0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Principal’s Report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  <w:r w:rsidR="00B47F9D">
                              <w:rPr>
                                <w:bCs/>
                                <w:iCs/>
                              </w:rPr>
                              <w:t>Mrs. Barlaug</w:t>
                            </w:r>
                          </w:p>
                          <w:p w14:paraId="4691B5D8" w14:textId="77777777" w:rsidR="00B97545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6661200B" w14:textId="167B1CEA" w:rsidR="00CE5601" w:rsidRPr="00B97545" w:rsidRDefault="00CE5601" w:rsidP="00B47F9D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State </w:t>
                            </w:r>
                            <w:r w:rsidR="00B97545" w:rsidRPr="00B97545">
                              <w:rPr>
                                <w:b/>
                                <w:iCs/>
                              </w:rPr>
                              <w:t>Testing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B47F9D">
                              <w:rPr>
                                <w:b/>
                                <w:iCs/>
                              </w:rPr>
                              <w:t>Data Review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 </w:t>
                            </w:r>
                          </w:p>
                          <w:p w14:paraId="37173291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7C681CFD" w14:textId="43652024" w:rsidR="00F11E69" w:rsidRPr="00B97545" w:rsidRDefault="00C113F0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New Business</w:t>
                            </w:r>
                          </w:p>
                          <w:p w14:paraId="56D6B8A8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1B678AA2" w14:textId="410E3BE1" w:rsidR="00B97545" w:rsidRPr="00B97545" w:rsidRDefault="00B47F9D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Upcoming Meetings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7D28CC2" w14:textId="77777777" w:rsidR="00B31387" w:rsidRDefault="00B31387" w:rsidP="00503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UPCOMING EVENTS</w:t>
                            </w:r>
                            <w:r w:rsidRPr="00257235">
                              <w:rPr>
                                <w:b/>
                              </w:rPr>
                              <w:t>:</w:t>
                            </w:r>
                          </w:p>
                          <w:p w14:paraId="3613535E" w14:textId="33110E0A" w:rsidR="00466250" w:rsidRDefault="00302022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8/28- PTO Spirit Night at Chipotle</w:t>
                            </w:r>
                          </w:p>
                          <w:p w14:paraId="5976D080" w14:textId="68C12B1B" w:rsidR="00A95064" w:rsidRDefault="00A95064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8/30- Athletics Spirit Night at Tropical Smoothie</w:t>
                            </w:r>
                          </w:p>
                          <w:p w14:paraId="69B560A8" w14:textId="70EEF81B" w:rsidR="00A95064" w:rsidRPr="00466250" w:rsidRDefault="00A95064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9/4- Back To School Night- 6pm</w:t>
                            </w:r>
                          </w:p>
                          <w:p w14:paraId="1E720156" w14:textId="77777777" w:rsidR="00AD1861" w:rsidRDefault="00AD1861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C0956CA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6AFB17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7B9F11D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8F3068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2BDB553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E3AE6C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6A9FEF6" w14:textId="02E204ED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7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72FBAB40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 xml:space="preserve">Mrs. </w:t>
                      </w:r>
                      <w:r w:rsidR="00500B21">
                        <w:t>Barlaug</w:t>
                      </w:r>
                    </w:p>
                    <w:p w14:paraId="4C8F531D" w14:textId="77777777" w:rsidR="00B97545" w:rsidRPr="007C3EBF" w:rsidRDefault="00B97545" w:rsidP="00DB30B9"/>
                    <w:p w14:paraId="317457CD" w14:textId="71E3E366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>M</w:t>
                      </w:r>
                      <w:r w:rsidR="00CE5601">
                        <w:t xml:space="preserve">rs. </w:t>
                      </w:r>
                      <w:r w:rsidR="00500B21">
                        <w:t>Barlaug</w:t>
                      </w:r>
                    </w:p>
                    <w:p w14:paraId="57592C43" w14:textId="77777777" w:rsidR="00A47457" w:rsidRDefault="00A47457" w:rsidP="002D37AE">
                      <w:pPr>
                        <w:rPr>
                          <w:b/>
                          <w:i/>
                        </w:rPr>
                      </w:pPr>
                    </w:p>
                    <w:p w14:paraId="2F5A67A9" w14:textId="22B814D0" w:rsidR="009C4BEF" w:rsidRDefault="009C4BEF" w:rsidP="002D37A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Members</w:t>
                      </w:r>
                    </w:p>
                    <w:p w14:paraId="17CEF9E8" w14:textId="77EE8983" w:rsidR="009C4BEF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Chair/Vice</w:t>
                      </w:r>
                    </w:p>
                    <w:p w14:paraId="6190D78D" w14:textId="1451B9D8" w:rsidR="00F11E69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Voting Members</w:t>
                      </w:r>
                    </w:p>
                    <w:p w14:paraId="534AF0D4" w14:textId="24D8A55D" w:rsidR="00B4139A" w:rsidRDefault="00B4139A" w:rsidP="00B4139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By-Laws</w:t>
                      </w:r>
                    </w:p>
                    <w:p w14:paraId="18236638" w14:textId="77777777" w:rsidR="000E55FF" w:rsidRDefault="000E55FF" w:rsidP="007B39FD">
                      <w:pPr>
                        <w:rPr>
                          <w:b/>
                          <w:i/>
                        </w:rPr>
                      </w:pPr>
                    </w:p>
                    <w:p w14:paraId="21153B53" w14:textId="69EE2E95" w:rsidR="00886FB0" w:rsidRDefault="00B97545" w:rsidP="0062139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>Principal’s Report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Cs/>
                        </w:rPr>
                        <w:tab/>
                      </w:r>
                      <w:r w:rsidR="00B47F9D">
                        <w:rPr>
                          <w:bCs/>
                          <w:iCs/>
                        </w:rPr>
                        <w:t>Mrs. Barlaug</w:t>
                      </w:r>
                    </w:p>
                    <w:p w14:paraId="4691B5D8" w14:textId="77777777" w:rsidR="00B97545" w:rsidRDefault="00B97545" w:rsidP="0062139C">
                      <w:pPr>
                        <w:rPr>
                          <w:bCs/>
                          <w:iCs/>
                        </w:rPr>
                      </w:pPr>
                    </w:p>
                    <w:p w14:paraId="6661200B" w14:textId="167B1CEA" w:rsidR="00CE5601" w:rsidRPr="00B97545" w:rsidRDefault="00CE5601" w:rsidP="00B47F9D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State </w:t>
                      </w:r>
                      <w:r w:rsidR="00B97545" w:rsidRPr="00B97545">
                        <w:rPr>
                          <w:b/>
                          <w:iCs/>
                        </w:rPr>
                        <w:t>Testing</w:t>
                      </w:r>
                      <w:r>
                        <w:rPr>
                          <w:b/>
                          <w:iCs/>
                        </w:rPr>
                        <w:t xml:space="preserve"> </w:t>
                      </w:r>
                      <w:r w:rsidR="00B47F9D">
                        <w:rPr>
                          <w:b/>
                          <w:iCs/>
                        </w:rPr>
                        <w:t>Data Review</w:t>
                      </w:r>
                      <w:r>
                        <w:rPr>
                          <w:b/>
                          <w:iCs/>
                        </w:rPr>
                        <w:t xml:space="preserve">  </w:t>
                      </w:r>
                    </w:p>
                    <w:p w14:paraId="37173291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7C681CFD" w14:textId="43652024" w:rsidR="00F11E69" w:rsidRPr="00B97545" w:rsidRDefault="00C113F0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New Business</w:t>
                      </w:r>
                    </w:p>
                    <w:p w14:paraId="56D6B8A8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1B678AA2" w14:textId="410E3BE1" w:rsidR="00B97545" w:rsidRPr="00B97545" w:rsidRDefault="00B47F9D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Upcoming Meetings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7D28CC2" w14:textId="77777777" w:rsidR="00B31387" w:rsidRDefault="00B31387" w:rsidP="00503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UPCOMING EVENTS</w:t>
                      </w:r>
                      <w:r w:rsidRPr="00257235">
                        <w:rPr>
                          <w:b/>
                        </w:rPr>
                        <w:t>:</w:t>
                      </w:r>
                    </w:p>
                    <w:p w14:paraId="3613535E" w14:textId="33110E0A" w:rsidR="00466250" w:rsidRDefault="00302022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8/28- PTO Spirit Night at Chipotle</w:t>
                      </w:r>
                    </w:p>
                    <w:p w14:paraId="5976D080" w14:textId="68C12B1B" w:rsidR="00A95064" w:rsidRDefault="00A95064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8/30- Athletics Spirit Night at Tropical Smoothie</w:t>
                      </w:r>
                    </w:p>
                    <w:p w14:paraId="69B560A8" w14:textId="70EEF81B" w:rsidR="00A95064" w:rsidRPr="00466250" w:rsidRDefault="00A95064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9/4- Back To School Night- 6pm</w:t>
                      </w:r>
                    </w:p>
                    <w:p w14:paraId="1E720156" w14:textId="77777777" w:rsidR="00AD1861" w:rsidRDefault="00AD1861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7C0956CA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6AFB17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7B9F11D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8F3068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2BDB553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3E3AE6C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6A9FEF6" w14:textId="02E204ED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6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5E9D0AB1" w:rsidR="00B31387" w:rsidRDefault="00CD3EB7">
                            <w:r>
                              <w:t>September 30</w:t>
                            </w:r>
                            <w:r w:rsidRPr="00CD3EB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5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5E9D0AB1" w:rsidR="00B31387" w:rsidRDefault="00CD3EB7">
                      <w:r>
                        <w:t>September 30</w:t>
                      </w:r>
                      <w:r w:rsidRPr="00CD3EB7">
                        <w:rPr>
                          <w:vertAlign w:val="superscript"/>
                        </w:rPr>
                        <w:t>th</w:t>
                      </w:r>
                      <w: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 w:rsidSect="00380EFE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C4492"/>
    <w:rsid w:val="000D7963"/>
    <w:rsid w:val="000E09BA"/>
    <w:rsid w:val="000E55FF"/>
    <w:rsid w:val="000E72A5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2022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0EFE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0B21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C44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575E7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95064"/>
    <w:rsid w:val="00AA5949"/>
    <w:rsid w:val="00AA5D2D"/>
    <w:rsid w:val="00AA5DA3"/>
    <w:rsid w:val="00AB61D1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39A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3EB7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1E2E"/>
    <w:rsid w:val="00DA53D6"/>
    <w:rsid w:val="00DA75C8"/>
    <w:rsid w:val="00DB28CA"/>
    <w:rsid w:val="00DB30B9"/>
    <w:rsid w:val="00DB56CD"/>
    <w:rsid w:val="00DB6067"/>
    <w:rsid w:val="00DB664E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38A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9</cp:revision>
  <cp:lastPrinted>2024-08-26T14:05:00Z</cp:lastPrinted>
  <dcterms:created xsi:type="dcterms:W3CDTF">2024-08-26T13:59:00Z</dcterms:created>
  <dcterms:modified xsi:type="dcterms:W3CDTF">2024-08-26T14:05:00Z</dcterms:modified>
</cp:coreProperties>
</file>